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263" w:rsidRPr="000C64F7" w:rsidRDefault="000C64F7" w:rsidP="000C64F7">
      <w:pPr>
        <w:jc w:val="center"/>
        <w:rPr>
          <w:b/>
        </w:rPr>
      </w:pPr>
      <w:r w:rsidRPr="000C64F7">
        <w:rPr>
          <w:b/>
          <w:sz w:val="28"/>
        </w:rPr>
        <w:t>PELATIHAN SISTEM PELAPORAN KEGIATAN SECARA ONLINE</w:t>
      </w:r>
    </w:p>
    <w:p w:rsidR="000C64F7" w:rsidRDefault="000C64F7" w:rsidP="000C64F7">
      <w:pPr>
        <w:jc w:val="both"/>
      </w:pPr>
      <w:r>
        <w:t>OPD. Kecamatan Kerjo mengikuti kegiatan pelatihan sistem pelaporan secara online di hotel Jawa Dwipa Resort pada tanggal 15 November 2022 yang diselenggarakan oleh Bagian Administrasi Pembangunan Setda Kabupaten Karanganyar.</w:t>
      </w:r>
    </w:p>
    <w:p w:rsidR="000C64F7" w:rsidRDefault="000C64F7" w:rsidP="000C64F7">
      <w:pPr>
        <w:jc w:val="both"/>
      </w:pPr>
      <w:r>
        <w:rPr>
          <w:noProof/>
          <w:lang w:eastAsia="id-ID"/>
        </w:rPr>
        <w:drawing>
          <wp:inline distT="0" distB="0" distL="0" distR="0">
            <wp:extent cx="5724525" cy="5724525"/>
            <wp:effectExtent l="0" t="0" r="9525" b="9525"/>
            <wp:docPr id="1" name="Picture 1" descr="C:\Users\Hp\Music\PPID\SELASA, 15 NOV 2022\PELATIHAN PELAPORAN\22b91407-6e28-418c-bf0d-5d1f4e3e33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Music\PPID\SELASA, 15 NOV 2022\PELATIHAN PELAPORAN\22b91407-6e28-418c-bf0d-5d1f4e3e333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572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C64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4F7"/>
    <w:rsid w:val="000C64F7"/>
    <w:rsid w:val="004C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6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4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6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4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2022-11-17T02:59:00Z</dcterms:created>
  <dcterms:modified xsi:type="dcterms:W3CDTF">2022-11-17T03:02:00Z</dcterms:modified>
</cp:coreProperties>
</file>